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E683" w14:textId="7D196DD0" w:rsidR="003B173D" w:rsidRDefault="00776FDF" w:rsidP="00491C7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E8C71BE" wp14:editId="431F232D">
            <wp:extent cx="1686098" cy="77279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_Health Literacy_4C_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36" cy="77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CECD" w14:textId="77777777" w:rsidR="00D777C6" w:rsidRPr="00A334DF" w:rsidRDefault="00D777C6">
      <w:pPr>
        <w:rPr>
          <w:rFonts w:ascii="Tahoma" w:hAnsi="Tahoma" w:cs="Tahoma"/>
          <w:sz w:val="20"/>
          <w:szCs w:val="20"/>
        </w:rPr>
      </w:pPr>
    </w:p>
    <w:p w14:paraId="65744C9C" w14:textId="3BC971E9" w:rsidR="00927374" w:rsidRDefault="00927374">
      <w:pPr>
        <w:rPr>
          <w:rFonts w:ascii="Calibri" w:hAnsi="Calibri" w:cs="Tahoma"/>
        </w:rPr>
      </w:pPr>
      <w:r w:rsidRPr="00927374">
        <w:rPr>
          <w:rFonts w:ascii="Calibri" w:hAnsi="Calibri" w:cs="Tahoma"/>
          <w:b/>
        </w:rPr>
        <w:t>Project:</w:t>
      </w:r>
      <w:r>
        <w:rPr>
          <w:rFonts w:ascii="Calibri" w:hAnsi="Calibri" w:cs="Tahoma"/>
        </w:rPr>
        <w:t xml:space="preserve"> “Let’s Talk About Pain Medicines” workshops</w:t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 w:rsidRPr="00927374">
        <w:rPr>
          <w:rFonts w:ascii="Calibri" w:hAnsi="Calibri" w:cs="Tahoma"/>
          <w:b/>
        </w:rPr>
        <w:t>Project goals:</w:t>
      </w:r>
      <w:r w:rsidR="0073230E">
        <w:rPr>
          <w:rFonts w:ascii="Calibri" w:hAnsi="Calibri" w:cs="Tahoma"/>
        </w:rPr>
        <w:t xml:space="preserve"> To help adults (18 years and older) </w:t>
      </w:r>
      <w:r>
        <w:rPr>
          <w:rFonts w:ascii="Calibri" w:hAnsi="Calibri" w:cs="Tahoma"/>
        </w:rPr>
        <w:t>more safely and effectively use</w:t>
      </w:r>
      <w:r w:rsidR="00892D1F">
        <w:rPr>
          <w:rFonts w:ascii="Calibri" w:hAnsi="Calibri" w:cs="Tahoma"/>
        </w:rPr>
        <w:t xml:space="preserve"> – and avoid the misuse of -</w:t>
      </w:r>
      <w:r>
        <w:rPr>
          <w:rFonts w:ascii="Calibri" w:hAnsi="Calibri" w:cs="Tahoma"/>
        </w:rPr>
        <w:t xml:space="preserve"> prescription pain (opioid) medicine.</w:t>
      </w:r>
      <w:r>
        <w:rPr>
          <w:rFonts w:ascii="Calibri" w:hAnsi="Calibri" w:cs="Tahoma"/>
        </w:rPr>
        <w:br/>
      </w:r>
    </w:p>
    <w:p w14:paraId="0A23720B" w14:textId="09C36DD5" w:rsidR="00927374" w:rsidRPr="00927374" w:rsidRDefault="00927374">
      <w:pPr>
        <w:rPr>
          <w:rFonts w:ascii="Calibri" w:hAnsi="Calibri" w:cs="Tahoma"/>
          <w:u w:val="single"/>
        </w:rPr>
      </w:pPr>
      <w:r w:rsidRPr="00927374">
        <w:rPr>
          <w:rFonts w:ascii="Calibri" w:hAnsi="Calibri" w:cs="Tahoma"/>
          <w:b/>
        </w:rPr>
        <w:t>Length</w:t>
      </w:r>
      <w:r w:rsidR="00A34CB3">
        <w:rPr>
          <w:rFonts w:ascii="Calibri" w:hAnsi="Calibri" w:cs="Tahoma"/>
          <w:b/>
        </w:rPr>
        <w:t>/Group size</w:t>
      </w:r>
      <w:r w:rsidR="0073230E">
        <w:rPr>
          <w:rFonts w:ascii="Calibri" w:hAnsi="Calibri" w:cs="Tahoma"/>
        </w:rPr>
        <w:t xml:space="preserve">: 60 </w:t>
      </w:r>
      <w:r>
        <w:rPr>
          <w:rFonts w:ascii="Calibri" w:hAnsi="Calibri" w:cs="Tahoma"/>
        </w:rPr>
        <w:t>minutes</w:t>
      </w:r>
      <w:r w:rsidR="00A34CB3">
        <w:rPr>
          <w:rFonts w:ascii="Calibri" w:hAnsi="Calibri" w:cs="Tahoma"/>
        </w:rPr>
        <w:t>; 10-</w:t>
      </w:r>
      <w:r>
        <w:rPr>
          <w:rFonts w:ascii="Calibri" w:hAnsi="Calibri" w:cs="Tahoma"/>
        </w:rPr>
        <w:t>30 participants</w:t>
      </w:r>
      <w:r>
        <w:rPr>
          <w:rFonts w:ascii="Calibri" w:hAnsi="Calibri" w:cs="Tahoma"/>
        </w:rPr>
        <w:br/>
      </w:r>
    </w:p>
    <w:p w14:paraId="6D083403" w14:textId="77777777" w:rsidR="00927374" w:rsidRPr="00927374" w:rsidRDefault="00927374">
      <w:pPr>
        <w:rPr>
          <w:rFonts w:ascii="Calibri" w:hAnsi="Calibri" w:cs="Tahoma"/>
          <w:u w:val="single"/>
        </w:rPr>
      </w:pPr>
      <w:r w:rsidRPr="00927374">
        <w:rPr>
          <w:rFonts w:ascii="Calibri" w:hAnsi="Calibri" w:cs="Tahoma"/>
          <w:u w:val="single"/>
        </w:rPr>
        <w:t>Participant Requirements:</w:t>
      </w:r>
    </w:p>
    <w:p w14:paraId="6D1E1F11" w14:textId="0526994E" w:rsidR="00927374" w:rsidRDefault="0073230E" w:rsidP="00927374">
      <w:pPr>
        <w:pStyle w:val="ListParagraph"/>
        <w:numPr>
          <w:ilvl w:val="0"/>
          <w:numId w:val="4"/>
        </w:numPr>
        <w:rPr>
          <w:rFonts w:ascii="Calibri" w:hAnsi="Calibri" w:cs="Tahoma"/>
        </w:rPr>
      </w:pPr>
      <w:r>
        <w:rPr>
          <w:rFonts w:ascii="Calibri" w:hAnsi="Calibri" w:cs="Tahoma"/>
        </w:rPr>
        <w:t>Adults</w:t>
      </w:r>
    </w:p>
    <w:p w14:paraId="462A5EC0" w14:textId="244EEE87" w:rsidR="00927374" w:rsidRDefault="00927374" w:rsidP="00927374">
      <w:pPr>
        <w:pStyle w:val="ListParagraph"/>
        <w:numPr>
          <w:ilvl w:val="0"/>
          <w:numId w:val="4"/>
        </w:numPr>
        <w:rPr>
          <w:rFonts w:ascii="Calibri" w:hAnsi="Calibri" w:cs="Tahoma"/>
        </w:rPr>
      </w:pPr>
      <w:r>
        <w:rPr>
          <w:rFonts w:ascii="Calibri" w:hAnsi="Calibri" w:cs="Tahoma"/>
        </w:rPr>
        <w:t>18 years or older</w:t>
      </w:r>
    </w:p>
    <w:p w14:paraId="03218052" w14:textId="247190CA" w:rsidR="00927374" w:rsidRDefault="00927374" w:rsidP="00927374">
      <w:pPr>
        <w:rPr>
          <w:rFonts w:ascii="Calibri" w:hAnsi="Calibri" w:cs="Tahoma"/>
        </w:rPr>
      </w:pPr>
    </w:p>
    <w:p w14:paraId="6209CD41" w14:textId="5F2DC065" w:rsidR="00927374" w:rsidRDefault="00927374" w:rsidP="00927374">
      <w:pPr>
        <w:rPr>
          <w:rFonts w:ascii="Calibri" w:hAnsi="Calibri" w:cs="Tahoma"/>
        </w:rPr>
      </w:pPr>
      <w:r w:rsidRPr="00927374">
        <w:rPr>
          <w:rFonts w:ascii="Calibri" w:hAnsi="Calibri" w:cs="Tahoma"/>
          <w:u w:val="single"/>
        </w:rPr>
        <w:t>Project design:</w:t>
      </w:r>
      <w:r w:rsidR="0073230E">
        <w:rPr>
          <w:rFonts w:ascii="Calibri" w:hAnsi="Calibri" w:cs="Tahoma"/>
        </w:rPr>
        <w:t xml:space="preserve"> 6</w:t>
      </w:r>
      <w:r>
        <w:rPr>
          <w:rFonts w:ascii="Calibri" w:hAnsi="Calibri" w:cs="Tahoma"/>
        </w:rPr>
        <w:t>0-minute interactive, hands-on workshops on how to more safely and effectively use prescription pain (opioid) medicine. Topics include:</w:t>
      </w:r>
    </w:p>
    <w:p w14:paraId="7267DD67" w14:textId="6CE7408C" w:rsidR="00892D1F" w:rsidRDefault="00892D1F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The differences between </w:t>
      </w:r>
      <w:r w:rsidR="005D5DF7">
        <w:rPr>
          <w:rFonts w:ascii="Calibri" w:hAnsi="Calibri" w:cs="Tahoma"/>
        </w:rPr>
        <w:t xml:space="preserve">prescription </w:t>
      </w:r>
      <w:r>
        <w:rPr>
          <w:rFonts w:ascii="Calibri" w:hAnsi="Calibri" w:cs="Tahoma"/>
        </w:rPr>
        <w:t xml:space="preserve">opioids and </w:t>
      </w:r>
      <w:r w:rsidR="005D5DF7">
        <w:rPr>
          <w:rFonts w:ascii="Calibri" w:hAnsi="Calibri" w:cs="Tahoma"/>
        </w:rPr>
        <w:t>other pain</w:t>
      </w:r>
      <w:r>
        <w:rPr>
          <w:rFonts w:ascii="Calibri" w:hAnsi="Calibri" w:cs="Tahoma"/>
        </w:rPr>
        <w:t xml:space="preserve"> medicine</w:t>
      </w:r>
      <w:r w:rsidR="005D5DF7">
        <w:rPr>
          <w:rFonts w:ascii="Calibri" w:hAnsi="Calibri" w:cs="Tahoma"/>
        </w:rPr>
        <w:t>s</w:t>
      </w:r>
    </w:p>
    <w:p w14:paraId="33CC5812" w14:textId="1AB966D9" w:rsidR="00927374" w:rsidRDefault="005D5DF7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Safe storage of opioid </w:t>
      </w:r>
      <w:r w:rsidR="00927374">
        <w:rPr>
          <w:rFonts w:ascii="Calibri" w:hAnsi="Calibri" w:cs="Tahoma"/>
        </w:rPr>
        <w:t>pain medicine</w:t>
      </w:r>
      <w:r w:rsidR="007E5FAC">
        <w:rPr>
          <w:rFonts w:ascii="Calibri" w:hAnsi="Calibri" w:cs="Tahoma"/>
        </w:rPr>
        <w:t xml:space="preserve"> to </w:t>
      </w:r>
      <w:r w:rsidR="003B112D">
        <w:rPr>
          <w:rFonts w:ascii="Calibri" w:hAnsi="Calibri" w:cs="Tahoma"/>
        </w:rPr>
        <w:t xml:space="preserve">help </w:t>
      </w:r>
      <w:r w:rsidR="007E5FAC">
        <w:rPr>
          <w:rFonts w:ascii="Calibri" w:hAnsi="Calibri" w:cs="Tahoma"/>
        </w:rPr>
        <w:t xml:space="preserve">prevent others from </w:t>
      </w:r>
      <w:r w:rsidR="003B112D">
        <w:rPr>
          <w:rFonts w:ascii="Calibri" w:hAnsi="Calibri" w:cs="Tahoma"/>
        </w:rPr>
        <w:t xml:space="preserve">finding and </w:t>
      </w:r>
      <w:r w:rsidR="007E5FAC">
        <w:rPr>
          <w:rFonts w:ascii="Calibri" w:hAnsi="Calibri" w:cs="Tahoma"/>
        </w:rPr>
        <w:t xml:space="preserve">using them </w:t>
      </w:r>
    </w:p>
    <w:p w14:paraId="63ADF8F9" w14:textId="221ACDC1" w:rsidR="00927374" w:rsidRDefault="00464F84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>W</w:t>
      </w:r>
      <w:r w:rsidR="00927374">
        <w:rPr>
          <w:rFonts w:ascii="Calibri" w:hAnsi="Calibri" w:cs="Tahoma"/>
        </w:rPr>
        <w:t xml:space="preserve">hat to do with unused </w:t>
      </w:r>
      <w:r w:rsidR="005D5DF7">
        <w:rPr>
          <w:rFonts w:ascii="Calibri" w:hAnsi="Calibri" w:cs="Tahoma"/>
        </w:rPr>
        <w:t xml:space="preserve">opioid pain </w:t>
      </w:r>
      <w:r w:rsidR="00927374">
        <w:rPr>
          <w:rFonts w:ascii="Calibri" w:hAnsi="Calibri" w:cs="Tahoma"/>
        </w:rPr>
        <w:t>medicine</w:t>
      </w:r>
      <w:r w:rsidR="005D5DF7">
        <w:rPr>
          <w:rFonts w:ascii="Calibri" w:hAnsi="Calibri" w:cs="Tahoma"/>
        </w:rPr>
        <w:t>s</w:t>
      </w:r>
      <w:r w:rsidR="00F534DD">
        <w:rPr>
          <w:rFonts w:ascii="Calibri" w:hAnsi="Calibri" w:cs="Tahoma"/>
        </w:rPr>
        <w:t xml:space="preserve"> (i.e.: where and how to get rid of them when no longer needed so they are out of the home) </w:t>
      </w:r>
      <w:r w:rsidR="00344EE9">
        <w:rPr>
          <w:rFonts w:ascii="Calibri" w:hAnsi="Calibri" w:cs="Tahoma"/>
        </w:rPr>
        <w:t xml:space="preserve"> </w:t>
      </w:r>
    </w:p>
    <w:p w14:paraId="15A2D39E" w14:textId="79C19B28" w:rsidR="00927374" w:rsidRDefault="00927374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Understanding of label directions (when </w:t>
      </w:r>
      <w:r w:rsidR="00F12694">
        <w:rPr>
          <w:rFonts w:ascii="Calibri" w:hAnsi="Calibri" w:cs="Tahoma"/>
        </w:rPr>
        <w:t>and how long to take the medicine</w:t>
      </w:r>
      <w:r>
        <w:rPr>
          <w:rFonts w:ascii="Calibri" w:hAnsi="Calibri" w:cs="Tahoma"/>
        </w:rPr>
        <w:t>)</w:t>
      </w:r>
      <w:r w:rsidR="00377D30">
        <w:rPr>
          <w:rFonts w:ascii="Calibri" w:hAnsi="Calibri" w:cs="Tahoma"/>
        </w:rPr>
        <w:t xml:space="preserve"> </w:t>
      </w:r>
    </w:p>
    <w:p w14:paraId="1913F9FD" w14:textId="3FF2F5EB" w:rsidR="00927374" w:rsidRDefault="00892D1F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>Special instructions on warning labels</w:t>
      </w:r>
    </w:p>
    <w:p w14:paraId="513766A2" w14:textId="1B350134" w:rsidR="00927374" w:rsidRDefault="00927374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>Illegal</w:t>
      </w:r>
      <w:r w:rsidR="005D5DF7">
        <w:rPr>
          <w:rFonts w:ascii="Calibri" w:hAnsi="Calibri" w:cs="Tahoma"/>
        </w:rPr>
        <w:t>ity of using others’ medications</w:t>
      </w:r>
    </w:p>
    <w:p w14:paraId="6F452348" w14:textId="585E8AA2" w:rsidR="00927374" w:rsidRDefault="00927374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>When to call the pharmacist or provider</w:t>
      </w:r>
    </w:p>
    <w:p w14:paraId="3DF95220" w14:textId="16906DC3" w:rsidR="00377D30" w:rsidRDefault="00377D30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History of opioids and the opioid crisis </w:t>
      </w:r>
    </w:p>
    <w:p w14:paraId="3DCF987F" w14:textId="6578A90D" w:rsidR="00377D30" w:rsidRDefault="00377D30" w:rsidP="00927374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>
        <w:rPr>
          <w:rFonts w:ascii="Calibri" w:hAnsi="Calibri" w:cs="Tahoma"/>
        </w:rPr>
        <w:t>Use of nalox</w:t>
      </w:r>
      <w:r w:rsidR="003F63BB">
        <w:rPr>
          <w:rFonts w:ascii="Calibri" w:hAnsi="Calibri" w:cs="Tahoma"/>
        </w:rPr>
        <w:t>one and signs of opioid over</w:t>
      </w:r>
      <w:r>
        <w:rPr>
          <w:rFonts w:ascii="Calibri" w:hAnsi="Calibri" w:cs="Tahoma"/>
        </w:rPr>
        <w:t xml:space="preserve">dose </w:t>
      </w:r>
    </w:p>
    <w:p w14:paraId="7CA63F71" w14:textId="3036F4B4" w:rsidR="00892D1F" w:rsidRPr="00892D1F" w:rsidRDefault="00892D1F" w:rsidP="00892D1F">
      <w:pPr>
        <w:rPr>
          <w:rFonts w:ascii="Calibri" w:hAnsi="Calibri" w:cs="Tahoma"/>
        </w:rPr>
      </w:pPr>
      <w:r w:rsidRPr="00892D1F">
        <w:rPr>
          <w:rFonts w:ascii="Calibri" w:hAnsi="Calibri" w:cs="Tahoma"/>
          <w:b/>
        </w:rPr>
        <w:t>NOTE:</w:t>
      </w:r>
      <w:r>
        <w:rPr>
          <w:rFonts w:ascii="Calibri" w:hAnsi="Calibri" w:cs="Tahoma"/>
        </w:rPr>
        <w:t xml:space="preserve"> The workshops are presented by non-clinical facilitators and are not intended to serve as medical advice.</w:t>
      </w:r>
    </w:p>
    <w:p w14:paraId="184D79B2" w14:textId="0BA71167" w:rsidR="00927374" w:rsidRDefault="00927374" w:rsidP="00927374">
      <w:pPr>
        <w:rPr>
          <w:rFonts w:ascii="Calibri" w:hAnsi="Calibri" w:cs="Tahoma"/>
        </w:rPr>
      </w:pPr>
    </w:p>
    <w:p w14:paraId="235365C6" w14:textId="2397CA54" w:rsidR="00927374" w:rsidRPr="00F03E5C" w:rsidRDefault="00927374" w:rsidP="00927374">
      <w:pPr>
        <w:rPr>
          <w:rFonts w:ascii="Calibri" w:hAnsi="Calibri" w:cs="Tahoma"/>
          <w:u w:val="single"/>
        </w:rPr>
      </w:pPr>
      <w:r w:rsidRPr="00F03E5C">
        <w:rPr>
          <w:rFonts w:ascii="Calibri" w:hAnsi="Calibri" w:cs="Tahoma"/>
          <w:u w:val="single"/>
        </w:rPr>
        <w:t>Workshop incentives:</w:t>
      </w:r>
    </w:p>
    <w:p w14:paraId="1139C8B1" w14:textId="06EEB984" w:rsidR="00927374" w:rsidRDefault="00927374" w:rsidP="00927374">
      <w:pPr>
        <w:pStyle w:val="ListParagraph"/>
        <w:numPr>
          <w:ilvl w:val="0"/>
          <w:numId w:val="6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$200 stipend for </w:t>
      </w:r>
      <w:r w:rsidR="00F12694">
        <w:rPr>
          <w:rFonts w:ascii="Calibri" w:hAnsi="Calibri" w:cs="Tahoma"/>
        </w:rPr>
        <w:t xml:space="preserve">host </w:t>
      </w:r>
      <w:r>
        <w:rPr>
          <w:rFonts w:ascii="Calibri" w:hAnsi="Calibri" w:cs="Tahoma"/>
        </w:rPr>
        <w:t xml:space="preserve">organization (based </w:t>
      </w:r>
      <w:r w:rsidR="00892D1F">
        <w:rPr>
          <w:rFonts w:ascii="Calibri" w:hAnsi="Calibri" w:cs="Tahoma"/>
        </w:rPr>
        <w:t xml:space="preserve">on a minimum of 10 participants) </w:t>
      </w:r>
      <w:r>
        <w:rPr>
          <w:rFonts w:ascii="Calibri" w:hAnsi="Calibri" w:cs="Tahoma"/>
        </w:rPr>
        <w:t xml:space="preserve">to help cover potential costs: recruitment of participants, refreshments, staff time, </w:t>
      </w:r>
      <w:r w:rsidR="00F12694">
        <w:rPr>
          <w:rFonts w:ascii="Calibri" w:hAnsi="Calibri" w:cs="Tahoma"/>
        </w:rPr>
        <w:t xml:space="preserve">refreshments, </w:t>
      </w:r>
      <w:r>
        <w:rPr>
          <w:rFonts w:ascii="Calibri" w:hAnsi="Calibri" w:cs="Tahoma"/>
        </w:rPr>
        <w:t>etc.</w:t>
      </w:r>
    </w:p>
    <w:p w14:paraId="6CC33F44" w14:textId="3A7DC740" w:rsidR="00A34CB3" w:rsidRDefault="004B3C99" w:rsidP="00927374">
      <w:pPr>
        <w:pStyle w:val="ListParagraph"/>
        <w:numPr>
          <w:ilvl w:val="0"/>
          <w:numId w:val="6"/>
        </w:numPr>
        <w:rPr>
          <w:rFonts w:ascii="Calibri" w:hAnsi="Calibri" w:cs="Tahoma"/>
        </w:rPr>
      </w:pPr>
      <w:r>
        <w:rPr>
          <w:rFonts w:ascii="Calibri" w:hAnsi="Calibri" w:cs="Tahoma"/>
        </w:rPr>
        <w:t>Provide $50</w:t>
      </w:r>
      <w:r w:rsidR="00A34CB3">
        <w:rPr>
          <w:rFonts w:ascii="Calibri" w:hAnsi="Calibri" w:cs="Tahoma"/>
        </w:rPr>
        <w:t xml:space="preserve"> if an interpreter </w:t>
      </w:r>
      <w:r w:rsidR="00A34CB3" w:rsidRPr="00A34CB3">
        <w:rPr>
          <w:rFonts w:ascii="Calibri" w:hAnsi="Calibri" w:cs="Tahoma"/>
          <w:u w:val="single"/>
        </w:rPr>
        <w:t xml:space="preserve">outside </w:t>
      </w:r>
      <w:r w:rsidR="00A34CB3">
        <w:rPr>
          <w:rFonts w:ascii="Calibri" w:hAnsi="Calibri" w:cs="Tahoma"/>
        </w:rPr>
        <w:t>your organization is needed during the workshop</w:t>
      </w:r>
    </w:p>
    <w:p w14:paraId="7F3EB803" w14:textId="3F4C3D16" w:rsidR="00927374" w:rsidRDefault="00F03E5C" w:rsidP="00927374">
      <w:pPr>
        <w:pStyle w:val="ListParagraph"/>
        <w:numPr>
          <w:ilvl w:val="0"/>
          <w:numId w:val="6"/>
        </w:numPr>
        <w:rPr>
          <w:rFonts w:ascii="Calibri" w:hAnsi="Calibri" w:cs="Tahoma"/>
        </w:rPr>
      </w:pPr>
      <w:r>
        <w:rPr>
          <w:rFonts w:ascii="Calibri" w:hAnsi="Calibri" w:cs="Tahoma"/>
        </w:rPr>
        <w:t>Participants receive</w:t>
      </w:r>
      <w:r w:rsidR="00CD291B">
        <w:rPr>
          <w:rFonts w:ascii="Calibri" w:hAnsi="Calibri" w:cs="Tahoma"/>
        </w:rPr>
        <w:t>s a</w:t>
      </w:r>
      <w:r>
        <w:rPr>
          <w:rFonts w:ascii="Calibri" w:hAnsi="Calibri" w:cs="Tahoma"/>
        </w:rPr>
        <w:t xml:space="preserve"> workbook</w:t>
      </w:r>
      <w:r w:rsidR="00CD291B">
        <w:rPr>
          <w:rFonts w:ascii="Calibri" w:hAnsi="Calibri" w:cs="Tahoma"/>
        </w:rPr>
        <w:t xml:space="preserve">, </w:t>
      </w:r>
      <w:r w:rsidR="00377D30">
        <w:rPr>
          <w:rFonts w:ascii="Calibri" w:hAnsi="Calibri" w:cs="Tahoma"/>
        </w:rPr>
        <w:t>drug deactivation kit</w:t>
      </w:r>
      <w:r>
        <w:rPr>
          <w:rFonts w:ascii="Calibri" w:hAnsi="Calibri" w:cs="Tahoma"/>
        </w:rPr>
        <w:t xml:space="preserve"> and other informational materials, including </w:t>
      </w:r>
      <w:r w:rsidR="00AA6000">
        <w:rPr>
          <w:rFonts w:ascii="Calibri" w:hAnsi="Calibri" w:cs="Tahoma"/>
        </w:rPr>
        <w:t>4</w:t>
      </w:r>
      <w:r>
        <w:rPr>
          <w:rFonts w:ascii="Calibri" w:hAnsi="Calibri" w:cs="Tahoma"/>
        </w:rPr>
        <w:t xml:space="preserve"> fact sheets on: </w:t>
      </w:r>
    </w:p>
    <w:p w14:paraId="023293AC" w14:textId="00D4CD6C" w:rsidR="00F03E5C" w:rsidRDefault="0073230E" w:rsidP="00F03E5C">
      <w:pPr>
        <w:pStyle w:val="ListParagraph"/>
        <w:numPr>
          <w:ilvl w:val="1"/>
          <w:numId w:val="6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How are prescription opioids and other pain medicines different? </w:t>
      </w:r>
      <w:r w:rsidR="0066224E">
        <w:rPr>
          <w:rFonts w:ascii="Calibri" w:hAnsi="Calibri" w:cs="Tahoma"/>
        </w:rPr>
        <w:t xml:space="preserve"> </w:t>
      </w:r>
    </w:p>
    <w:p w14:paraId="5BD3F89B" w14:textId="20D18BCE" w:rsidR="00AA6000" w:rsidRDefault="00377D30" w:rsidP="00F03E5C">
      <w:pPr>
        <w:pStyle w:val="ListParagraph"/>
        <w:numPr>
          <w:ilvl w:val="1"/>
          <w:numId w:val="6"/>
        </w:numPr>
        <w:rPr>
          <w:rFonts w:ascii="Calibri" w:hAnsi="Calibri" w:cs="Tahoma"/>
        </w:rPr>
      </w:pPr>
      <w:r>
        <w:rPr>
          <w:rFonts w:ascii="Calibri" w:hAnsi="Calibri" w:cs="Tahoma"/>
        </w:rPr>
        <w:t>How to keep opioids safe and how to get rid of</w:t>
      </w:r>
      <w:r w:rsidR="0073230E">
        <w:rPr>
          <w:rFonts w:ascii="Calibri" w:hAnsi="Calibri" w:cs="Tahoma"/>
        </w:rPr>
        <w:t xml:space="preserve"> unused medicines </w:t>
      </w:r>
      <w:r w:rsidR="00FD1E38">
        <w:rPr>
          <w:rFonts w:ascii="Calibri" w:hAnsi="Calibri" w:cs="Tahoma"/>
        </w:rPr>
        <w:t xml:space="preserve"> </w:t>
      </w:r>
    </w:p>
    <w:p w14:paraId="535BC328" w14:textId="21ED19A2" w:rsidR="00F03E5C" w:rsidRDefault="0073230E" w:rsidP="00FD1E38">
      <w:pPr>
        <w:pStyle w:val="ListParagraph"/>
        <w:numPr>
          <w:ilvl w:val="1"/>
          <w:numId w:val="6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What can go wrong when you use opioid medicines? </w:t>
      </w:r>
    </w:p>
    <w:p w14:paraId="1FFD0D62" w14:textId="60FA41BF" w:rsidR="00377D30" w:rsidRDefault="00377D30" w:rsidP="00FD1E38">
      <w:pPr>
        <w:pStyle w:val="ListParagraph"/>
        <w:numPr>
          <w:ilvl w:val="1"/>
          <w:numId w:val="6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Opioid resources: treatment, recovery and community resources </w:t>
      </w:r>
    </w:p>
    <w:p w14:paraId="7BB9170C" w14:textId="3B04474B" w:rsidR="003F63BB" w:rsidRPr="003F63BB" w:rsidRDefault="003F63BB" w:rsidP="003F63BB">
      <w:pPr>
        <w:pStyle w:val="ListParagraph"/>
        <w:numPr>
          <w:ilvl w:val="2"/>
          <w:numId w:val="6"/>
        </w:numPr>
        <w:rPr>
          <w:rFonts w:ascii="Calibri" w:hAnsi="Calibri" w:cs="Tahoma"/>
          <w:i/>
        </w:rPr>
      </w:pPr>
      <w:r w:rsidRPr="003F63BB">
        <w:rPr>
          <w:rFonts w:ascii="Calibri" w:hAnsi="Calibri" w:cs="Tahoma"/>
          <w:i/>
        </w:rPr>
        <w:t>Note: Titles/topics</w:t>
      </w:r>
      <w:r>
        <w:rPr>
          <w:rFonts w:ascii="Calibri" w:hAnsi="Calibri" w:cs="Tahoma"/>
          <w:i/>
        </w:rPr>
        <w:t xml:space="preserve"> of fact sheets</w:t>
      </w:r>
      <w:bookmarkStart w:id="0" w:name="_GoBack"/>
      <w:bookmarkEnd w:id="0"/>
      <w:r w:rsidRPr="003F63BB">
        <w:rPr>
          <w:rFonts w:ascii="Calibri" w:hAnsi="Calibri" w:cs="Tahoma"/>
          <w:i/>
        </w:rPr>
        <w:t xml:space="preserve"> subject to change</w:t>
      </w:r>
    </w:p>
    <w:p w14:paraId="4B95395B" w14:textId="4F3E5809" w:rsidR="00F03E5C" w:rsidRDefault="00F03E5C" w:rsidP="00F03E5C">
      <w:pPr>
        <w:pStyle w:val="ListParagraph"/>
        <w:numPr>
          <w:ilvl w:val="0"/>
          <w:numId w:val="6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Participants can enter into a </w:t>
      </w:r>
      <w:r w:rsidR="00435030">
        <w:rPr>
          <w:rFonts w:ascii="Calibri" w:hAnsi="Calibri" w:cs="Tahoma"/>
        </w:rPr>
        <w:t xml:space="preserve">cash </w:t>
      </w:r>
      <w:r>
        <w:rPr>
          <w:rFonts w:ascii="Calibri" w:hAnsi="Calibri" w:cs="Tahoma"/>
        </w:rPr>
        <w:t>prize drawing at the end of the workshop</w:t>
      </w:r>
    </w:p>
    <w:p w14:paraId="5F3704D4" w14:textId="403553BD" w:rsidR="00F03E5C" w:rsidRDefault="00F03E5C" w:rsidP="00F03E5C">
      <w:pPr>
        <w:rPr>
          <w:rFonts w:ascii="Calibri" w:hAnsi="Calibri" w:cs="Tahoma"/>
        </w:rPr>
      </w:pPr>
    </w:p>
    <w:p w14:paraId="03FB257C" w14:textId="3D124894" w:rsidR="0073230E" w:rsidRPr="0073230E" w:rsidRDefault="0073230E" w:rsidP="0073230E">
      <w:pPr>
        <w:ind w:left="7200" w:firstLine="72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</w:t>
      </w:r>
      <w:r w:rsidRPr="0073230E">
        <w:rPr>
          <w:rFonts w:ascii="Calibri" w:hAnsi="Calibri" w:cs="Tahoma"/>
          <w:b/>
        </w:rPr>
        <w:t>OVER</w:t>
      </w:r>
    </w:p>
    <w:p w14:paraId="30174BE4" w14:textId="77777777" w:rsidR="00CD291B" w:rsidRDefault="00CD291B" w:rsidP="00F03E5C">
      <w:pPr>
        <w:rPr>
          <w:rFonts w:ascii="Calibri" w:hAnsi="Calibri" w:cs="Tahoma"/>
          <w:u w:val="single"/>
        </w:rPr>
      </w:pPr>
    </w:p>
    <w:p w14:paraId="58DA58F8" w14:textId="1EAEB9B6" w:rsidR="00F03E5C" w:rsidRPr="00F03E5C" w:rsidRDefault="00F03E5C" w:rsidP="00F03E5C">
      <w:pPr>
        <w:rPr>
          <w:rFonts w:ascii="Calibri" w:hAnsi="Calibri" w:cs="Tahoma"/>
          <w:u w:val="single"/>
        </w:rPr>
      </w:pPr>
      <w:r w:rsidRPr="00F03E5C">
        <w:rPr>
          <w:rFonts w:ascii="Calibri" w:hAnsi="Calibri" w:cs="Tahoma"/>
          <w:u w:val="single"/>
        </w:rPr>
        <w:t>Partner Organization Responsibility:</w:t>
      </w:r>
    </w:p>
    <w:p w14:paraId="02946049" w14:textId="341A3EF6" w:rsidR="00F03E5C" w:rsidRDefault="00F03E5C" w:rsidP="00F03E5C">
      <w:pPr>
        <w:pStyle w:val="ListParagraph"/>
        <w:numPr>
          <w:ilvl w:val="0"/>
          <w:numId w:val="8"/>
        </w:numPr>
        <w:rPr>
          <w:rFonts w:ascii="Calibri" w:hAnsi="Calibri" w:cs="Tahoma"/>
        </w:rPr>
      </w:pPr>
      <w:r>
        <w:rPr>
          <w:rFonts w:ascii="Calibri" w:hAnsi="Calibri" w:cs="Tahoma"/>
        </w:rPr>
        <w:t>Designate staff person from your organization to serve as the site coordinator</w:t>
      </w:r>
    </w:p>
    <w:p w14:paraId="6DEE2141" w14:textId="12B7A830" w:rsidR="00F03E5C" w:rsidRDefault="00F03E5C" w:rsidP="00F03E5C">
      <w:pPr>
        <w:pStyle w:val="ListParagraph"/>
        <w:numPr>
          <w:ilvl w:val="0"/>
          <w:numId w:val="8"/>
        </w:numPr>
        <w:rPr>
          <w:rFonts w:ascii="Calibri" w:hAnsi="Calibri" w:cs="Tahoma"/>
        </w:rPr>
      </w:pPr>
      <w:r>
        <w:rPr>
          <w:rFonts w:ascii="Calibri" w:hAnsi="Calibri" w:cs="Tahoma"/>
        </w:rPr>
        <w:t>Recruit a minimum of 10 part</w:t>
      </w:r>
      <w:r w:rsidR="00892D1F">
        <w:rPr>
          <w:rFonts w:ascii="Calibri" w:hAnsi="Calibri" w:cs="Tahoma"/>
        </w:rPr>
        <w:t>icipants (recruit more in case s</w:t>
      </w:r>
      <w:r>
        <w:rPr>
          <w:rFonts w:ascii="Calibri" w:hAnsi="Calibri" w:cs="Tahoma"/>
        </w:rPr>
        <w:t xml:space="preserve">ome cancel) </w:t>
      </w:r>
    </w:p>
    <w:p w14:paraId="68C55842" w14:textId="092204F2" w:rsidR="00F03E5C" w:rsidRDefault="00F03E5C" w:rsidP="00F03E5C">
      <w:pPr>
        <w:pStyle w:val="ListParagraph"/>
        <w:numPr>
          <w:ilvl w:val="0"/>
          <w:numId w:val="8"/>
        </w:numPr>
        <w:rPr>
          <w:rFonts w:ascii="Calibri" w:hAnsi="Calibri" w:cs="Tahoma"/>
        </w:rPr>
      </w:pPr>
      <w:r>
        <w:rPr>
          <w:rFonts w:ascii="Calibri" w:hAnsi="Calibri" w:cs="Tahoma"/>
        </w:rPr>
        <w:t>Host the workshop at your organization</w:t>
      </w:r>
      <w:r w:rsidR="00CF7F9F">
        <w:rPr>
          <w:rFonts w:ascii="Calibri" w:hAnsi="Calibri" w:cs="Tahoma"/>
        </w:rPr>
        <w:t xml:space="preserve"> </w:t>
      </w:r>
    </w:p>
    <w:p w14:paraId="1069CA69" w14:textId="0AE9C85A" w:rsidR="00F03E5C" w:rsidRPr="00F03E5C" w:rsidRDefault="00F03E5C" w:rsidP="00CF7F9F">
      <w:pPr>
        <w:pStyle w:val="ListParagraph"/>
        <w:rPr>
          <w:rFonts w:ascii="Calibri" w:hAnsi="Calibri" w:cs="Tahoma"/>
          <w:b/>
        </w:rPr>
      </w:pPr>
      <w:r w:rsidRPr="00F03E5C">
        <w:rPr>
          <w:rFonts w:ascii="Calibri" w:hAnsi="Calibri" w:cs="Tahoma"/>
        </w:rPr>
        <w:t xml:space="preserve">                                                                                        </w:t>
      </w:r>
    </w:p>
    <w:p w14:paraId="71746671" w14:textId="7658BBD9" w:rsidR="00F03E5C" w:rsidRPr="00DF74F9" w:rsidRDefault="00F03E5C" w:rsidP="00F03E5C">
      <w:pPr>
        <w:rPr>
          <w:rFonts w:asciiTheme="majorHAnsi" w:hAnsiTheme="majorHAnsi" w:cstheme="majorHAnsi"/>
          <w:u w:val="single"/>
        </w:rPr>
      </w:pPr>
      <w:r w:rsidRPr="00DF74F9">
        <w:rPr>
          <w:rFonts w:asciiTheme="majorHAnsi" w:hAnsiTheme="majorHAnsi" w:cstheme="majorHAnsi"/>
          <w:u w:val="single"/>
        </w:rPr>
        <w:t>Wisconsin Health Literacy Responsibilities:</w:t>
      </w:r>
    </w:p>
    <w:p w14:paraId="452B5BC2" w14:textId="42AB4B0E" w:rsidR="00A34CB3" w:rsidRPr="00DF74F9" w:rsidRDefault="00A34CB3" w:rsidP="00A34C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F74F9">
        <w:rPr>
          <w:rFonts w:asciiTheme="majorHAnsi" w:hAnsiTheme="majorHAnsi" w:cstheme="majorHAnsi"/>
        </w:rPr>
        <w:t>Facilitate the workshops</w:t>
      </w:r>
    </w:p>
    <w:p w14:paraId="406B3D3D" w14:textId="0CF9811A" w:rsidR="00A34CB3" w:rsidRPr="00DF74F9" w:rsidRDefault="004F48AE" w:rsidP="00A34C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F74F9">
        <w:rPr>
          <w:rFonts w:asciiTheme="majorHAnsi" w:hAnsiTheme="majorHAnsi" w:cstheme="majorHAnsi"/>
        </w:rPr>
        <w:t>Provide all workshop</w:t>
      </w:r>
      <w:r w:rsidR="00A34CB3" w:rsidRPr="00DF74F9">
        <w:rPr>
          <w:rFonts w:asciiTheme="majorHAnsi" w:hAnsiTheme="majorHAnsi" w:cstheme="majorHAnsi"/>
        </w:rPr>
        <w:t xml:space="preserve"> materials</w:t>
      </w:r>
    </w:p>
    <w:p w14:paraId="6D77ED4A" w14:textId="587307C0" w:rsidR="00A34CB3" w:rsidRPr="00DF74F9" w:rsidRDefault="00A34CB3" w:rsidP="00A3526B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DF74F9">
        <w:rPr>
          <w:rFonts w:asciiTheme="majorHAnsi" w:hAnsiTheme="majorHAnsi" w:cstheme="majorHAnsi"/>
        </w:rPr>
        <w:t xml:space="preserve">Conduct pre- and post-survey during the workshop </w:t>
      </w:r>
    </w:p>
    <w:p w14:paraId="4FFD2CFC" w14:textId="0531E5F0" w:rsidR="00DF74F9" w:rsidRPr="00DF74F9" w:rsidRDefault="00DF74F9" w:rsidP="00DF74F9">
      <w:pPr>
        <w:rPr>
          <w:rFonts w:asciiTheme="majorHAnsi" w:hAnsiTheme="majorHAnsi" w:cstheme="majorHAnsi"/>
          <w:color w:val="000000"/>
        </w:rPr>
      </w:pPr>
    </w:p>
    <w:p w14:paraId="664EE254" w14:textId="6BA97E00" w:rsidR="00DF74F9" w:rsidRPr="00DF74F9" w:rsidRDefault="00DF74F9" w:rsidP="00DF74F9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Workshops can be implemented throughout </w:t>
      </w:r>
      <w:r w:rsidR="00EF3471">
        <w:rPr>
          <w:rFonts w:asciiTheme="majorHAnsi" w:hAnsiTheme="majorHAnsi" w:cstheme="majorHAnsi"/>
          <w:color w:val="000000"/>
        </w:rPr>
        <w:t>2019</w:t>
      </w:r>
      <w:r>
        <w:rPr>
          <w:rFonts w:asciiTheme="majorHAnsi" w:hAnsiTheme="majorHAnsi" w:cstheme="majorHAnsi"/>
          <w:color w:val="000000"/>
        </w:rPr>
        <w:t xml:space="preserve"> and sites will be selected on geographic location and date availability. </w:t>
      </w:r>
    </w:p>
    <w:p w14:paraId="59B03949" w14:textId="77777777" w:rsidR="00A34CB3" w:rsidRPr="00DF74F9" w:rsidRDefault="00A34CB3" w:rsidP="00A34CB3">
      <w:pPr>
        <w:rPr>
          <w:rFonts w:asciiTheme="majorHAnsi" w:hAnsiTheme="majorHAnsi" w:cstheme="majorHAnsi"/>
        </w:rPr>
      </w:pPr>
    </w:p>
    <w:p w14:paraId="4D3FC35B" w14:textId="13579538" w:rsidR="00F03E5C" w:rsidRPr="00DF74F9" w:rsidRDefault="00A34CB3" w:rsidP="00F03E5C">
      <w:pPr>
        <w:rPr>
          <w:rFonts w:asciiTheme="majorHAnsi" w:hAnsiTheme="majorHAnsi" w:cstheme="majorHAnsi"/>
          <w:i/>
        </w:rPr>
      </w:pPr>
      <w:r w:rsidRPr="00DF74F9">
        <w:rPr>
          <w:rFonts w:asciiTheme="majorHAnsi" w:hAnsiTheme="majorHAnsi" w:cstheme="majorHAnsi"/>
          <w:i/>
        </w:rPr>
        <w:t xml:space="preserve">This project is supported by </w:t>
      </w:r>
      <w:r w:rsidR="00CF7F9F" w:rsidRPr="00DF74F9">
        <w:rPr>
          <w:rFonts w:asciiTheme="majorHAnsi" w:hAnsiTheme="majorHAnsi" w:cstheme="majorHAnsi"/>
          <w:i/>
        </w:rPr>
        <w:t xml:space="preserve">Security Health Plan </w:t>
      </w:r>
    </w:p>
    <w:p w14:paraId="75E8F11F" w14:textId="77777777" w:rsidR="00A34CB3" w:rsidRPr="00DF74F9" w:rsidRDefault="00A34CB3" w:rsidP="00A34CB3">
      <w:pPr>
        <w:rPr>
          <w:rFonts w:asciiTheme="majorHAnsi" w:hAnsiTheme="majorHAnsi" w:cstheme="majorHAnsi"/>
        </w:rPr>
      </w:pPr>
    </w:p>
    <w:p w14:paraId="25B3FBDB" w14:textId="775E0228" w:rsidR="00F168D9" w:rsidRPr="001C004B" w:rsidRDefault="00F168D9" w:rsidP="00A76379">
      <w:pPr>
        <w:rPr>
          <w:rFonts w:ascii="Calibri" w:hAnsi="Calibri" w:cs="Tahoma"/>
        </w:rPr>
      </w:pPr>
    </w:p>
    <w:sectPr w:rsidR="00F168D9" w:rsidRPr="001C004B" w:rsidSect="001C00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4BCD" w14:textId="77777777" w:rsidR="00706B41" w:rsidRDefault="00706B41" w:rsidP="00776FDF">
      <w:r>
        <w:separator/>
      </w:r>
    </w:p>
  </w:endnote>
  <w:endnote w:type="continuationSeparator" w:id="0">
    <w:p w14:paraId="5D4E1D49" w14:textId="77777777" w:rsidR="00706B41" w:rsidRDefault="00706B41" w:rsidP="007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954D" w14:textId="77777777" w:rsidR="00126C78" w:rsidRDefault="0012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8681" w14:textId="77777777" w:rsidR="00126C78" w:rsidRDefault="00126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AB02" w14:textId="77777777" w:rsidR="00126C78" w:rsidRDefault="0012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E63C" w14:textId="77777777" w:rsidR="00706B41" w:rsidRDefault="00706B41" w:rsidP="00776FDF">
      <w:r>
        <w:separator/>
      </w:r>
    </w:p>
  </w:footnote>
  <w:footnote w:type="continuationSeparator" w:id="0">
    <w:p w14:paraId="3933C99B" w14:textId="77777777" w:rsidR="00706B41" w:rsidRDefault="00706B41" w:rsidP="007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F9FA" w14:textId="3A821224" w:rsidR="00126C78" w:rsidRDefault="0012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FB72" w14:textId="2074C3A3" w:rsidR="00126C78" w:rsidRDefault="00126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345E" w14:textId="2AFEC552" w:rsidR="00126C78" w:rsidRDefault="00126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35A"/>
    <w:multiLevelType w:val="hybridMultilevel"/>
    <w:tmpl w:val="F45A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E68"/>
    <w:multiLevelType w:val="hybridMultilevel"/>
    <w:tmpl w:val="44A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FB0"/>
    <w:multiLevelType w:val="hybridMultilevel"/>
    <w:tmpl w:val="3A6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66A1"/>
    <w:multiLevelType w:val="hybridMultilevel"/>
    <w:tmpl w:val="DAF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77F4"/>
    <w:multiLevelType w:val="hybridMultilevel"/>
    <w:tmpl w:val="4D46C7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BDD47FB"/>
    <w:multiLevelType w:val="hybridMultilevel"/>
    <w:tmpl w:val="4976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F3E01"/>
    <w:multiLevelType w:val="hybridMultilevel"/>
    <w:tmpl w:val="D734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F60F8"/>
    <w:multiLevelType w:val="hybridMultilevel"/>
    <w:tmpl w:val="A404C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17254"/>
    <w:multiLevelType w:val="hybridMultilevel"/>
    <w:tmpl w:val="BD66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55D0"/>
    <w:multiLevelType w:val="hybridMultilevel"/>
    <w:tmpl w:val="C854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E"/>
    <w:rsid w:val="000A6BEE"/>
    <w:rsid w:val="000D0BB3"/>
    <w:rsid w:val="000E777F"/>
    <w:rsid w:val="00126C78"/>
    <w:rsid w:val="001475FF"/>
    <w:rsid w:val="001535C3"/>
    <w:rsid w:val="001733C6"/>
    <w:rsid w:val="00185A78"/>
    <w:rsid w:val="00190A69"/>
    <w:rsid w:val="00193B06"/>
    <w:rsid w:val="001B4017"/>
    <w:rsid w:val="001C004B"/>
    <w:rsid w:val="001D66CB"/>
    <w:rsid w:val="001F2479"/>
    <w:rsid w:val="001F6EE6"/>
    <w:rsid w:val="00205173"/>
    <w:rsid w:val="00212788"/>
    <w:rsid w:val="00273CAE"/>
    <w:rsid w:val="002844F2"/>
    <w:rsid w:val="002A7348"/>
    <w:rsid w:val="002F52CF"/>
    <w:rsid w:val="00344EE9"/>
    <w:rsid w:val="00377D30"/>
    <w:rsid w:val="00385201"/>
    <w:rsid w:val="003B112D"/>
    <w:rsid w:val="003B173D"/>
    <w:rsid w:val="003F0BF5"/>
    <w:rsid w:val="003F235B"/>
    <w:rsid w:val="003F63BB"/>
    <w:rsid w:val="00435030"/>
    <w:rsid w:val="0044369F"/>
    <w:rsid w:val="00464F84"/>
    <w:rsid w:val="00470345"/>
    <w:rsid w:val="0048373D"/>
    <w:rsid w:val="00491C73"/>
    <w:rsid w:val="004965D5"/>
    <w:rsid w:val="004B3C99"/>
    <w:rsid w:val="004E4EE7"/>
    <w:rsid w:val="004F48AE"/>
    <w:rsid w:val="00523AE1"/>
    <w:rsid w:val="005606EA"/>
    <w:rsid w:val="005C6B80"/>
    <w:rsid w:val="005D5DF7"/>
    <w:rsid w:val="005F5A4A"/>
    <w:rsid w:val="00611A2D"/>
    <w:rsid w:val="00620A54"/>
    <w:rsid w:val="006333AB"/>
    <w:rsid w:val="00643EE8"/>
    <w:rsid w:val="00654DBA"/>
    <w:rsid w:val="0066224E"/>
    <w:rsid w:val="006E6CD9"/>
    <w:rsid w:val="00706B41"/>
    <w:rsid w:val="0073230E"/>
    <w:rsid w:val="007421F6"/>
    <w:rsid w:val="00751A22"/>
    <w:rsid w:val="00776FDF"/>
    <w:rsid w:val="007801DD"/>
    <w:rsid w:val="007952ED"/>
    <w:rsid w:val="007D3334"/>
    <w:rsid w:val="007E5FAC"/>
    <w:rsid w:val="00817C65"/>
    <w:rsid w:val="008226EB"/>
    <w:rsid w:val="00854313"/>
    <w:rsid w:val="008562CE"/>
    <w:rsid w:val="0087095B"/>
    <w:rsid w:val="00870B01"/>
    <w:rsid w:val="00892D1F"/>
    <w:rsid w:val="008B00DC"/>
    <w:rsid w:val="008F2643"/>
    <w:rsid w:val="008F4EB4"/>
    <w:rsid w:val="00913DDC"/>
    <w:rsid w:val="0092258F"/>
    <w:rsid w:val="00925950"/>
    <w:rsid w:val="00927374"/>
    <w:rsid w:val="00981240"/>
    <w:rsid w:val="009A489A"/>
    <w:rsid w:val="009B20EF"/>
    <w:rsid w:val="009D4EC8"/>
    <w:rsid w:val="00A334DF"/>
    <w:rsid w:val="00A34CB3"/>
    <w:rsid w:val="00A76379"/>
    <w:rsid w:val="00A93380"/>
    <w:rsid w:val="00AA6000"/>
    <w:rsid w:val="00B33942"/>
    <w:rsid w:val="00B417D8"/>
    <w:rsid w:val="00B5002D"/>
    <w:rsid w:val="00C034DF"/>
    <w:rsid w:val="00C16B2E"/>
    <w:rsid w:val="00C71291"/>
    <w:rsid w:val="00CD291B"/>
    <w:rsid w:val="00CE0AB8"/>
    <w:rsid w:val="00CF7F9F"/>
    <w:rsid w:val="00D16173"/>
    <w:rsid w:val="00D2621A"/>
    <w:rsid w:val="00D55037"/>
    <w:rsid w:val="00D66B4C"/>
    <w:rsid w:val="00D777C6"/>
    <w:rsid w:val="00D802ED"/>
    <w:rsid w:val="00D827B3"/>
    <w:rsid w:val="00D97687"/>
    <w:rsid w:val="00DB64E6"/>
    <w:rsid w:val="00DE3240"/>
    <w:rsid w:val="00DF74F9"/>
    <w:rsid w:val="00E12D48"/>
    <w:rsid w:val="00E42594"/>
    <w:rsid w:val="00E45FB1"/>
    <w:rsid w:val="00E9222B"/>
    <w:rsid w:val="00E94B23"/>
    <w:rsid w:val="00EC498C"/>
    <w:rsid w:val="00ED3600"/>
    <w:rsid w:val="00EF3471"/>
    <w:rsid w:val="00F03E5C"/>
    <w:rsid w:val="00F12694"/>
    <w:rsid w:val="00F168D9"/>
    <w:rsid w:val="00F534DD"/>
    <w:rsid w:val="00FD1E38"/>
    <w:rsid w:val="00FD4CE3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9BD47"/>
  <w15:docId w15:val="{CC31637E-CFBC-46E7-A88E-A329EF0F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DF"/>
  </w:style>
  <w:style w:type="paragraph" w:styleId="Footer">
    <w:name w:val="footer"/>
    <w:basedOn w:val="Normal"/>
    <w:link w:val="Foot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DF"/>
  </w:style>
  <w:style w:type="character" w:styleId="Hyperlink">
    <w:name w:val="Hyperlink"/>
    <w:basedOn w:val="DefaultParagraphFont"/>
    <w:uiPriority w:val="99"/>
    <w:unhideWhenUsed/>
    <w:rsid w:val="00491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2734-6FF7-43DE-A2E6-B691C8A0FC52}"/>
</file>

<file path=customXml/itemProps2.xml><?xml version="1.0" encoding="utf-8"?>
<ds:datastoreItem xmlns:ds="http://schemas.openxmlformats.org/officeDocument/2006/customXml" ds:itemID="{461BCE84-1EBE-4EFC-A291-914D828A9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18544-D1B6-4218-BDFA-230598569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9EA14-3F5E-42AA-A82C-85CF7CB5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Literacy,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Aagesen</dc:creator>
  <cp:lastModifiedBy>Kari LaScala</cp:lastModifiedBy>
  <cp:revision>3</cp:revision>
  <cp:lastPrinted>2017-05-10T19:26:00Z</cp:lastPrinted>
  <dcterms:created xsi:type="dcterms:W3CDTF">2019-05-24T11:39:00Z</dcterms:created>
  <dcterms:modified xsi:type="dcterms:W3CDTF">2019-06-07T14:21:00Z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